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AA" w:rsidRPr="00493E34" w:rsidRDefault="00E432AA" w:rsidP="00E432AA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E432AA" w:rsidRPr="00493E34" w:rsidRDefault="00E432AA" w:rsidP="00E432AA">
      <w:pPr>
        <w:jc w:val="center"/>
        <w:rPr>
          <w:sz w:val="24"/>
          <w:szCs w:val="24"/>
          <w:u w:val="single"/>
        </w:rPr>
      </w:pPr>
    </w:p>
    <w:p w:rsidR="00E432AA" w:rsidRPr="00493E34" w:rsidRDefault="00E432AA" w:rsidP="00E432AA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E432AA" w:rsidRPr="007550B1" w:rsidRDefault="00E432AA" w:rsidP="00E432AA">
      <w:pPr>
        <w:jc w:val="center"/>
        <w:rPr>
          <w:lang w:eastAsia="bg-BG"/>
        </w:rPr>
      </w:pPr>
      <w:r w:rsidRPr="007550B1">
        <w:rPr>
          <w:lang w:eastAsia="bg-BG"/>
        </w:rPr>
        <w:t xml:space="preserve">№ </w:t>
      </w:r>
      <w:r w:rsidR="00D72296">
        <w:rPr>
          <w:lang w:eastAsia="bg-BG"/>
        </w:rPr>
        <w:t>80</w:t>
      </w:r>
      <w:r w:rsidRPr="007550B1">
        <w:rPr>
          <w:lang w:eastAsia="bg-BG"/>
        </w:rPr>
        <w:t xml:space="preserve"> </w:t>
      </w:r>
      <w:r>
        <w:rPr>
          <w:lang w:eastAsia="bg-BG"/>
        </w:rPr>
        <w:t>–</w:t>
      </w:r>
      <w:r w:rsidRPr="007550B1">
        <w:rPr>
          <w:lang w:eastAsia="bg-BG"/>
        </w:rPr>
        <w:t xml:space="preserve"> МИ</w:t>
      </w:r>
      <w:r>
        <w:rPr>
          <w:lang w:eastAsia="bg-BG"/>
        </w:rPr>
        <w:t>/</w:t>
      </w:r>
      <w:r w:rsidRPr="007550B1">
        <w:rPr>
          <w:lang w:eastAsia="bg-BG"/>
        </w:rPr>
        <w:t>НР</w:t>
      </w:r>
      <w:r w:rsidRPr="007550B1">
        <w:rPr>
          <w:lang w:eastAsia="bg-BG"/>
        </w:rPr>
        <w:br/>
      </w:r>
      <w:r>
        <w:rPr>
          <w:lang w:eastAsia="bg-BG"/>
        </w:rPr>
        <w:t>Ситово</w:t>
      </w:r>
      <w:r w:rsidRPr="007550B1">
        <w:rPr>
          <w:lang w:eastAsia="bg-BG"/>
        </w:rPr>
        <w:t>, 2</w:t>
      </w:r>
      <w:r>
        <w:rPr>
          <w:lang w:eastAsia="bg-BG"/>
        </w:rPr>
        <w:t>2</w:t>
      </w:r>
      <w:r w:rsidRPr="007550B1">
        <w:rPr>
          <w:lang w:eastAsia="bg-BG"/>
        </w:rPr>
        <w:t>.09.2015</w:t>
      </w: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за участие в изборите за общински съветници и за кметове на 25 октомври 2015 г. на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</w:t>
      </w:r>
      <w:r w:rsidR="00D72296">
        <w:rPr>
          <w:rFonts w:ascii="Times New Roman" w:eastAsia="Times New Roman" w:hAnsi="Times New Roman" w:cs="Times New Roman"/>
          <w:sz w:val="24"/>
          <w:szCs w:val="24"/>
          <w:lang w:eastAsia="bg-BG"/>
        </w:rPr>
        <w:t>ГАРВАН</w:t>
      </w:r>
    </w:p>
    <w:p w:rsidR="00E432AA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в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Ситово,</w:t>
      </w:r>
      <w:r w:rsidR="00D722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по чл. 414, ал. 1, във връзка с чл. 156, ал. 1, чл. 157, ал. 1 от ИК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58-МИ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Мариана Петрова Панова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едено във Входящ дневник под №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D72296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15:00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Входящ регистър за кандидатски листи за участие в изборите за общински съветници и за кметове на 25 октомври 2015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№ КК-006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 </w:t>
      </w:r>
      <w:proofErr w:type="spellStart"/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ГЕРБ 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Мариана Петрова Панова,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ГЕРБ е регистриран с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</w:t>
      </w:r>
      <w:r w:rsidR="00D72296"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-МИНР/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12.09.2015 г., Удостоверение № 00</w:t>
      </w:r>
      <w:r w:rsidR="00D72296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 12.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09.2015 г. на ОИК-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СИТОВО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вид избор: </w:t>
      </w: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 за КМЕТ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КМЕТСТВО </w:t>
      </w:r>
      <w:r w:rsidR="00D7229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ГАРВАН</w:t>
      </w:r>
    </w:p>
    <w:p w:rsidR="00335663" w:rsidRPr="007550B1" w:rsidRDefault="00335663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32AA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0B09CE" w:rsidRPr="007550B1" w:rsidRDefault="000B09CE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E432AA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;</w:t>
      </w:r>
    </w:p>
    <w:p w:rsidR="00E432AA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32AA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414, ал. 1, т. 2, т. 3, т. 4 от ИК за регистрация на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ГЕРБ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 г.</w:t>
      </w: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т.14, във връзка с чл. 417, ал.1 от Изборния кодекс,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</w:p>
    <w:p w:rsidR="00E432AA" w:rsidRDefault="00E432AA" w:rsidP="00E432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32AA" w:rsidRDefault="00E432AA" w:rsidP="00E432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32AA" w:rsidRPr="007550B1" w:rsidRDefault="00E432AA" w:rsidP="00E432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432AA" w:rsidRPr="007550B1" w:rsidRDefault="00E432AA" w:rsidP="00E432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</w:t>
      </w:r>
      <w:r w:rsidR="00D72296">
        <w:rPr>
          <w:rFonts w:ascii="Times New Roman" w:eastAsia="Times New Roman" w:hAnsi="Times New Roman" w:cs="Times New Roman"/>
          <w:sz w:val="24"/>
          <w:szCs w:val="24"/>
          <w:lang w:eastAsia="bg-BG"/>
        </w:rPr>
        <w:t>ГАРВАН</w:t>
      </w:r>
    </w:p>
    <w:p w:rsidR="00E432AA" w:rsidRPr="007550B1" w:rsidRDefault="00D72296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Константин Кръстев Недков</w:t>
      </w:r>
    </w:p>
    <w:p w:rsidR="00E432AA" w:rsidRPr="007550B1" w:rsidRDefault="00E432AA" w:rsidP="00E43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кандидат да бъде издадено удостоверение 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432AA" w:rsidRPr="00493E34" w:rsidRDefault="00E432AA" w:rsidP="00E432AA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E432AA" w:rsidRDefault="00E432AA" w:rsidP="00E432AA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E432AA" w:rsidRPr="00493E34" w:rsidRDefault="00E432AA" w:rsidP="00E432AA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E432AA" w:rsidRPr="004B19D1" w:rsidRDefault="00E432AA" w:rsidP="00E432AA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86EB1" w:rsidRDefault="00086EB1"/>
    <w:sectPr w:rsidR="00086EB1" w:rsidSect="00086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273C"/>
    <w:multiLevelType w:val="multilevel"/>
    <w:tmpl w:val="F900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B37095"/>
    <w:multiLevelType w:val="multilevel"/>
    <w:tmpl w:val="BE1A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432AA"/>
    <w:rsid w:val="00086EB1"/>
    <w:rsid w:val="000B09CE"/>
    <w:rsid w:val="00335663"/>
    <w:rsid w:val="007D42E6"/>
    <w:rsid w:val="00C03235"/>
    <w:rsid w:val="00D72296"/>
    <w:rsid w:val="00E43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3</cp:revision>
  <dcterms:created xsi:type="dcterms:W3CDTF">2015-09-23T06:59:00Z</dcterms:created>
  <dcterms:modified xsi:type="dcterms:W3CDTF">2015-09-23T07:33:00Z</dcterms:modified>
</cp:coreProperties>
</file>